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0E" w:rsidRDefault="003B400E" w:rsidP="003B400E">
      <w:pPr>
        <w:jc w:val="center"/>
      </w:pPr>
    </w:p>
    <w:p w:rsidR="003B400E" w:rsidRDefault="003B400E" w:rsidP="003B400E">
      <w:pPr>
        <w:jc w:val="center"/>
      </w:pPr>
    </w:p>
    <w:p w:rsidR="003B400E" w:rsidRDefault="003B400E" w:rsidP="003B400E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00E" w:rsidRDefault="003B400E" w:rsidP="003B40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3B400E" w:rsidRDefault="003B400E" w:rsidP="003B400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ПРИГОРОДНЕНСКОГО СЕЛЬСОВЕТА</w:t>
      </w:r>
    </w:p>
    <w:p w:rsidR="003B400E" w:rsidRDefault="003B400E" w:rsidP="003B400E">
      <w:pPr>
        <w:jc w:val="center"/>
        <w:rPr>
          <w:sz w:val="40"/>
          <w:szCs w:val="40"/>
        </w:rPr>
      </w:pPr>
      <w:r>
        <w:rPr>
          <w:sz w:val="40"/>
          <w:szCs w:val="40"/>
        </w:rPr>
        <w:t>ЩИГРОВСКОГО РАЙОНА КУРСКОЙ ОБЛАСТИ</w:t>
      </w:r>
    </w:p>
    <w:p w:rsidR="003B400E" w:rsidRDefault="003B400E" w:rsidP="003B400E">
      <w:pPr>
        <w:jc w:val="center"/>
      </w:pPr>
    </w:p>
    <w:p w:rsidR="003B400E" w:rsidRDefault="003B400E" w:rsidP="003B400E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B400E" w:rsidRDefault="003B400E" w:rsidP="003B400E">
      <w:pPr>
        <w:jc w:val="center"/>
        <w:rPr>
          <w:b/>
          <w:sz w:val="48"/>
          <w:szCs w:val="48"/>
        </w:rPr>
      </w:pPr>
    </w:p>
    <w:p w:rsidR="003B400E" w:rsidRDefault="007470D4" w:rsidP="003B400E">
      <w:pPr>
        <w:rPr>
          <w:sz w:val="28"/>
          <w:szCs w:val="28"/>
        </w:rPr>
      </w:pPr>
      <w:r>
        <w:rPr>
          <w:sz w:val="28"/>
          <w:szCs w:val="28"/>
        </w:rPr>
        <w:t>От 31 октября  2019 года        № 111</w:t>
      </w:r>
      <w:bookmarkStart w:id="0" w:name="_GoBack"/>
      <w:bookmarkEnd w:id="0"/>
    </w:p>
    <w:p w:rsidR="003B400E" w:rsidRDefault="003B400E" w:rsidP="003B400E">
      <w:pPr>
        <w:rPr>
          <w:b/>
          <w:sz w:val="28"/>
          <w:szCs w:val="28"/>
        </w:rPr>
      </w:pPr>
    </w:p>
    <w:p w:rsidR="003B400E" w:rsidRDefault="003B400E" w:rsidP="003B400E">
      <w:pPr>
        <w:rPr>
          <w:sz w:val="28"/>
          <w:szCs w:val="28"/>
        </w:rPr>
      </w:pPr>
    </w:p>
    <w:p w:rsidR="003B400E" w:rsidRDefault="003B400E" w:rsidP="003B400E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3B400E" w:rsidRDefault="003B400E" w:rsidP="003B400E">
      <w:pPr>
        <w:rPr>
          <w:sz w:val="28"/>
          <w:szCs w:val="28"/>
        </w:rPr>
      </w:pPr>
      <w:r>
        <w:rPr>
          <w:sz w:val="28"/>
          <w:szCs w:val="28"/>
        </w:rPr>
        <w:t>по проекту планировки территории</w:t>
      </w:r>
    </w:p>
    <w:p w:rsidR="003B400E" w:rsidRDefault="003B400E" w:rsidP="003B400E">
      <w:pPr>
        <w:rPr>
          <w:sz w:val="28"/>
          <w:szCs w:val="28"/>
        </w:rPr>
      </w:pPr>
      <w:r>
        <w:rPr>
          <w:sz w:val="28"/>
          <w:szCs w:val="28"/>
        </w:rPr>
        <w:t>и проекту межевания в его составе для установления</w:t>
      </w:r>
    </w:p>
    <w:p w:rsidR="003B400E" w:rsidRDefault="003B400E" w:rsidP="003B400E">
      <w:pPr>
        <w:rPr>
          <w:sz w:val="28"/>
          <w:szCs w:val="28"/>
        </w:rPr>
      </w:pPr>
      <w:r>
        <w:rPr>
          <w:sz w:val="28"/>
          <w:szCs w:val="28"/>
        </w:rPr>
        <w:t xml:space="preserve">границ земельных участков  предназначенных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3B400E" w:rsidRDefault="003B400E" w:rsidP="003B40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строительства и размещения линейного объекта: « Водоснабжение</w:t>
      </w:r>
    </w:p>
    <w:p w:rsidR="003B400E" w:rsidRDefault="003B400E" w:rsidP="003B400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ArialMT" w:hAnsi="ArialMT" w:cs="ArialMT"/>
          <w:sz w:val="31"/>
          <w:szCs w:val="31"/>
        </w:rPr>
        <w:t xml:space="preserve"> </w:t>
      </w:r>
      <w:r>
        <w:rPr>
          <w:sz w:val="28"/>
          <w:szCs w:val="28"/>
        </w:rPr>
        <w:t xml:space="preserve">ул. </w:t>
      </w:r>
      <w:r w:rsidR="007470D4">
        <w:rPr>
          <w:sz w:val="28"/>
          <w:szCs w:val="28"/>
        </w:rPr>
        <w:t xml:space="preserve">Нижняя, ул. Сельская </w:t>
      </w:r>
      <w:proofErr w:type="spellStart"/>
      <w:r w:rsidR="007470D4">
        <w:rPr>
          <w:sz w:val="28"/>
          <w:szCs w:val="28"/>
        </w:rPr>
        <w:t>д</w:t>
      </w:r>
      <w:proofErr w:type="gramStart"/>
      <w:r w:rsidR="007470D4">
        <w:rPr>
          <w:sz w:val="28"/>
          <w:szCs w:val="28"/>
        </w:rPr>
        <w:t>.К</w:t>
      </w:r>
      <w:proofErr w:type="gramEnd"/>
      <w:r w:rsidR="007470D4">
        <w:rPr>
          <w:sz w:val="28"/>
          <w:szCs w:val="28"/>
        </w:rPr>
        <w:t>озловка</w:t>
      </w:r>
      <w:proofErr w:type="spellEnd"/>
    </w:p>
    <w:p w:rsidR="003B400E" w:rsidRDefault="003B400E" w:rsidP="003B400E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Курской</w:t>
      </w:r>
      <w:proofErr w:type="gramEnd"/>
    </w:p>
    <w:p w:rsidR="003B400E" w:rsidRDefault="003B400E" w:rsidP="003B400E">
      <w:pPr>
        <w:rPr>
          <w:sz w:val="28"/>
          <w:szCs w:val="28"/>
        </w:rPr>
      </w:pPr>
      <w:r>
        <w:rPr>
          <w:sz w:val="28"/>
          <w:szCs w:val="28"/>
        </w:rPr>
        <w:t>области»</w:t>
      </w:r>
    </w:p>
    <w:p w:rsidR="003B400E" w:rsidRDefault="003B400E" w:rsidP="003B400E">
      <w:pPr>
        <w:rPr>
          <w:sz w:val="28"/>
          <w:szCs w:val="28"/>
        </w:rPr>
      </w:pP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46 Градостроительного кодекса РФ, Федеральным  законом от 06.10.2003 № 131-ФЗ «Об общих принципах организации  местного самоуправления в Российской Федерации», Уставом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Пригородненский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Соглашением о передаче полномочий от администрации муниципального образования «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район» Курской области по утверждению подготовленной на основе генеральных планов сельских поселений документации по планировке территории (проект планировки и проектов</w:t>
      </w:r>
      <w:proofErr w:type="gramEnd"/>
      <w:r>
        <w:rPr>
          <w:sz w:val="28"/>
          <w:szCs w:val="28"/>
        </w:rPr>
        <w:t xml:space="preserve"> межевания территории) от 19.04.2019 г.,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 Администрация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3B400E" w:rsidRDefault="003B400E" w:rsidP="003B400E">
      <w:pPr>
        <w:ind w:left="20" w:right="20" w:firstLine="700"/>
        <w:jc w:val="both"/>
        <w:rPr>
          <w:sz w:val="28"/>
          <w:szCs w:val="28"/>
        </w:rPr>
      </w:pPr>
    </w:p>
    <w:p w:rsidR="003B400E" w:rsidRDefault="003B400E" w:rsidP="003B400E">
      <w:pPr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Постановляет:</w:t>
      </w:r>
    </w:p>
    <w:p w:rsidR="003B400E" w:rsidRDefault="003B400E" w:rsidP="003B400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B400E" w:rsidRDefault="003B400E" w:rsidP="007470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1. Провести публичные слушания по проекту планировки и проекту межевания в его составе для строительства и размещения линейного объекта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7470D4">
        <w:rPr>
          <w:sz w:val="28"/>
          <w:szCs w:val="28"/>
        </w:rPr>
        <w:t>Водоснабжение</w:t>
      </w:r>
      <w:r w:rsidR="007470D4">
        <w:rPr>
          <w:rFonts w:ascii="ArialMT" w:hAnsi="ArialMT" w:cs="ArialMT"/>
          <w:sz w:val="31"/>
          <w:szCs w:val="31"/>
        </w:rPr>
        <w:t xml:space="preserve"> </w:t>
      </w:r>
      <w:r w:rsidR="007470D4">
        <w:rPr>
          <w:sz w:val="28"/>
          <w:szCs w:val="28"/>
        </w:rPr>
        <w:t xml:space="preserve">ул. Нижняя, ул. Сельская </w:t>
      </w:r>
      <w:proofErr w:type="spellStart"/>
      <w:r w:rsidR="007470D4">
        <w:rPr>
          <w:sz w:val="28"/>
          <w:szCs w:val="28"/>
        </w:rPr>
        <w:t>д</w:t>
      </w:r>
      <w:proofErr w:type="gramStart"/>
      <w:r w:rsidR="007470D4">
        <w:rPr>
          <w:sz w:val="28"/>
          <w:szCs w:val="28"/>
        </w:rPr>
        <w:t>.К</w:t>
      </w:r>
      <w:proofErr w:type="gramEnd"/>
      <w:r w:rsidR="007470D4">
        <w:rPr>
          <w:sz w:val="28"/>
          <w:szCs w:val="28"/>
        </w:rPr>
        <w:t>озловка</w:t>
      </w:r>
      <w:proofErr w:type="spellEnd"/>
      <w:r w:rsidR="007470D4">
        <w:rPr>
          <w:sz w:val="28"/>
          <w:szCs w:val="28"/>
        </w:rPr>
        <w:t xml:space="preserve"> </w:t>
      </w:r>
      <w:proofErr w:type="spellStart"/>
      <w:r w:rsidR="007470D4">
        <w:rPr>
          <w:sz w:val="28"/>
          <w:szCs w:val="28"/>
        </w:rPr>
        <w:t>Пригородненского</w:t>
      </w:r>
      <w:proofErr w:type="spellEnd"/>
      <w:r w:rsidR="007470D4">
        <w:rPr>
          <w:sz w:val="28"/>
          <w:szCs w:val="28"/>
        </w:rPr>
        <w:t xml:space="preserve"> сельсовета </w:t>
      </w:r>
      <w:proofErr w:type="spellStart"/>
      <w:r w:rsidR="007470D4">
        <w:rPr>
          <w:sz w:val="28"/>
          <w:szCs w:val="28"/>
        </w:rPr>
        <w:t>Щигровского</w:t>
      </w:r>
      <w:proofErr w:type="spellEnd"/>
      <w:r w:rsidR="007470D4">
        <w:rPr>
          <w:sz w:val="28"/>
          <w:szCs w:val="28"/>
        </w:rPr>
        <w:t xml:space="preserve"> района Курской</w:t>
      </w:r>
      <w:r w:rsidR="007470D4">
        <w:rPr>
          <w:sz w:val="28"/>
          <w:szCs w:val="28"/>
        </w:rPr>
        <w:t xml:space="preserve"> </w:t>
      </w:r>
      <w:r w:rsidR="007470D4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»  с местоположением: Курская область,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</w:t>
      </w:r>
      <w:r w:rsidR="007470D4">
        <w:rPr>
          <w:sz w:val="28"/>
          <w:szCs w:val="28"/>
        </w:rPr>
        <w:t xml:space="preserve">, </w:t>
      </w:r>
      <w:proofErr w:type="spellStart"/>
      <w:r w:rsidR="007470D4">
        <w:rPr>
          <w:sz w:val="28"/>
          <w:szCs w:val="28"/>
        </w:rPr>
        <w:t>Пригородненский</w:t>
      </w:r>
      <w:proofErr w:type="spellEnd"/>
      <w:r w:rsidR="007470D4">
        <w:rPr>
          <w:sz w:val="28"/>
          <w:szCs w:val="28"/>
        </w:rPr>
        <w:t xml:space="preserve"> сельсовет, д. </w:t>
      </w:r>
      <w:proofErr w:type="spellStart"/>
      <w:r w:rsidR="007470D4">
        <w:rPr>
          <w:sz w:val="28"/>
          <w:szCs w:val="28"/>
        </w:rPr>
        <w:t>Козловка</w:t>
      </w:r>
      <w:proofErr w:type="spellEnd"/>
      <w:r w:rsidR="007470D4">
        <w:rPr>
          <w:sz w:val="28"/>
          <w:szCs w:val="28"/>
        </w:rPr>
        <w:t>.</w:t>
      </w:r>
    </w:p>
    <w:p w:rsidR="003B400E" w:rsidRDefault="003B400E" w:rsidP="003B400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проведения публичных слушаний со дня оповещения жителей о времени и месте их проведения до дня опубликования заключения о резул</w:t>
      </w:r>
      <w:r w:rsidR="007470D4">
        <w:rPr>
          <w:sz w:val="28"/>
          <w:szCs w:val="28"/>
        </w:rPr>
        <w:t>ьтатах публичных слушаний – с 01.11</w:t>
      </w:r>
      <w:r>
        <w:rPr>
          <w:sz w:val="28"/>
          <w:szCs w:val="28"/>
        </w:rPr>
        <w:t>.2019 г</w:t>
      </w:r>
    </w:p>
    <w:p w:rsidR="003B400E" w:rsidRDefault="007470D4" w:rsidP="003B400E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 02.12</w:t>
      </w:r>
      <w:r w:rsidR="003B400E">
        <w:rPr>
          <w:sz w:val="28"/>
          <w:szCs w:val="28"/>
        </w:rPr>
        <w:t>. 2019г</w:t>
      </w:r>
      <w:r w:rsidR="003B400E">
        <w:rPr>
          <w:b/>
          <w:sz w:val="28"/>
          <w:szCs w:val="28"/>
        </w:rPr>
        <w:t>.</w:t>
      </w:r>
    </w:p>
    <w:p w:rsidR="003B400E" w:rsidRDefault="003B400E" w:rsidP="003B400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7470D4">
        <w:rPr>
          <w:sz w:val="28"/>
          <w:szCs w:val="28"/>
        </w:rPr>
        <w:t>убличные слушания провести    29.11</w:t>
      </w:r>
      <w:r>
        <w:rPr>
          <w:sz w:val="28"/>
          <w:szCs w:val="28"/>
        </w:rPr>
        <w:t>. 2019года в 10 часов 00 мин.</w:t>
      </w:r>
    </w:p>
    <w:p w:rsidR="003B400E" w:rsidRDefault="003B400E" w:rsidP="003B400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Место проведения публичных слушаний –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ригородняя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области, здание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Место размещения экспозиции документов и материалов, подлежащих рассмотрению на публичных слушаниях –  здание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3B400E" w:rsidRDefault="003B400E" w:rsidP="003B400E">
      <w:pPr>
        <w:pStyle w:val="a3"/>
        <w:spacing w:before="0" w:beforeAutospacing="0" w:after="0" w:afterAutospacing="0" w:line="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6. Установить срок пров</w:t>
      </w:r>
      <w:r w:rsidR="007470D4">
        <w:rPr>
          <w:sz w:val="28"/>
          <w:szCs w:val="28"/>
        </w:rPr>
        <w:t>едения экспозиции проекта – с 01.11.2019г по 02.12</w:t>
      </w:r>
      <w:r>
        <w:rPr>
          <w:sz w:val="28"/>
          <w:szCs w:val="28"/>
        </w:rPr>
        <w:t>.2019г. в рабочие дни с 10.00 по 12.00</w:t>
      </w:r>
      <w:r>
        <w:rPr>
          <w:b/>
          <w:sz w:val="28"/>
          <w:szCs w:val="28"/>
        </w:rPr>
        <w:t>.</w:t>
      </w:r>
    </w:p>
    <w:p w:rsidR="003B400E" w:rsidRDefault="003B400E" w:rsidP="003B400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7.Предложения и замечания по предмету публичных слушаний направлять в Администрацию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по адресу: Курская область, </w:t>
      </w:r>
      <w:proofErr w:type="spellStart"/>
      <w:r>
        <w:rPr>
          <w:sz w:val="28"/>
          <w:szCs w:val="28"/>
        </w:rPr>
        <w:t>Щигровский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ригородняя</w:t>
      </w:r>
      <w:proofErr w:type="spellEnd"/>
      <w:r>
        <w:rPr>
          <w:sz w:val="28"/>
          <w:szCs w:val="28"/>
        </w:rPr>
        <w:t>.</w:t>
      </w:r>
    </w:p>
    <w:p w:rsidR="003B400E" w:rsidRDefault="003B400E" w:rsidP="007470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 Утвердить состав комиссии по проведению публичных слушаний по проекту  планировки территории и проекту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7470D4">
        <w:rPr>
          <w:sz w:val="28"/>
          <w:szCs w:val="28"/>
        </w:rPr>
        <w:t>Водоснабжение</w:t>
      </w:r>
      <w:r w:rsidR="007470D4">
        <w:rPr>
          <w:sz w:val="28"/>
          <w:szCs w:val="28"/>
        </w:rPr>
        <w:t xml:space="preserve"> </w:t>
      </w:r>
      <w:r w:rsidR="007470D4">
        <w:rPr>
          <w:rFonts w:ascii="ArialMT" w:hAnsi="ArialMT" w:cs="ArialMT"/>
          <w:sz w:val="31"/>
          <w:szCs w:val="31"/>
        </w:rPr>
        <w:t xml:space="preserve"> </w:t>
      </w:r>
      <w:r w:rsidR="007470D4">
        <w:rPr>
          <w:sz w:val="28"/>
          <w:szCs w:val="28"/>
        </w:rPr>
        <w:t xml:space="preserve">ул. Нижняя, ул. Сельская </w:t>
      </w:r>
      <w:proofErr w:type="spellStart"/>
      <w:r w:rsidR="007470D4">
        <w:rPr>
          <w:sz w:val="28"/>
          <w:szCs w:val="28"/>
        </w:rPr>
        <w:t>д</w:t>
      </w:r>
      <w:proofErr w:type="gramStart"/>
      <w:r w:rsidR="007470D4">
        <w:rPr>
          <w:sz w:val="28"/>
          <w:szCs w:val="28"/>
        </w:rPr>
        <w:t>.К</w:t>
      </w:r>
      <w:proofErr w:type="gramEnd"/>
      <w:r w:rsidR="007470D4">
        <w:rPr>
          <w:sz w:val="28"/>
          <w:szCs w:val="28"/>
        </w:rPr>
        <w:t>озловка</w:t>
      </w:r>
      <w:proofErr w:type="spellEnd"/>
      <w:r w:rsidR="007470D4">
        <w:rPr>
          <w:sz w:val="28"/>
          <w:szCs w:val="28"/>
        </w:rPr>
        <w:t xml:space="preserve"> </w:t>
      </w:r>
      <w:proofErr w:type="spellStart"/>
      <w:r w:rsidR="007470D4">
        <w:rPr>
          <w:sz w:val="28"/>
          <w:szCs w:val="28"/>
        </w:rPr>
        <w:t>Пригородненского</w:t>
      </w:r>
      <w:proofErr w:type="spellEnd"/>
      <w:r w:rsidR="007470D4">
        <w:rPr>
          <w:sz w:val="28"/>
          <w:szCs w:val="28"/>
        </w:rPr>
        <w:t xml:space="preserve"> сельсовета </w:t>
      </w:r>
      <w:proofErr w:type="spellStart"/>
      <w:r w:rsidR="007470D4">
        <w:rPr>
          <w:sz w:val="28"/>
          <w:szCs w:val="28"/>
        </w:rPr>
        <w:t>Щигровского</w:t>
      </w:r>
      <w:proofErr w:type="spellEnd"/>
      <w:r w:rsidR="007470D4">
        <w:rPr>
          <w:sz w:val="28"/>
          <w:szCs w:val="28"/>
        </w:rPr>
        <w:t xml:space="preserve"> района Курской</w:t>
      </w:r>
      <w:r w:rsidR="007470D4">
        <w:rPr>
          <w:sz w:val="28"/>
          <w:szCs w:val="28"/>
        </w:rPr>
        <w:t xml:space="preserve"> </w:t>
      </w:r>
      <w:r w:rsidR="007470D4">
        <w:rPr>
          <w:sz w:val="28"/>
          <w:szCs w:val="28"/>
        </w:rPr>
        <w:t>области</w:t>
      </w:r>
      <w:r>
        <w:rPr>
          <w:sz w:val="28"/>
          <w:szCs w:val="28"/>
        </w:rPr>
        <w:t>». (Приложение №1)</w:t>
      </w:r>
    </w:p>
    <w:p w:rsidR="007470D4" w:rsidRDefault="003B400E" w:rsidP="007470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9.Комиссии по проведению публичных слушаний по проекту планировки территории и проекта межевания в его составе для установления границ земельных участков  предназначенных для строительства и размещения линейного объекта: «</w:t>
      </w:r>
      <w:r w:rsidR="007470D4">
        <w:rPr>
          <w:sz w:val="28"/>
          <w:szCs w:val="28"/>
        </w:rPr>
        <w:t>Водоснабжение</w:t>
      </w:r>
      <w:r w:rsidR="007470D4">
        <w:rPr>
          <w:sz w:val="28"/>
          <w:szCs w:val="28"/>
        </w:rPr>
        <w:t xml:space="preserve"> </w:t>
      </w:r>
      <w:r w:rsidR="007470D4">
        <w:rPr>
          <w:rFonts w:ascii="ArialMT" w:hAnsi="ArialMT" w:cs="ArialMT"/>
          <w:sz w:val="31"/>
          <w:szCs w:val="31"/>
        </w:rPr>
        <w:t xml:space="preserve"> </w:t>
      </w:r>
      <w:r w:rsidR="007470D4">
        <w:rPr>
          <w:sz w:val="28"/>
          <w:szCs w:val="28"/>
        </w:rPr>
        <w:t xml:space="preserve">ул. Нижняя, ул. Сельская </w:t>
      </w:r>
      <w:proofErr w:type="spellStart"/>
      <w:r w:rsidR="007470D4">
        <w:rPr>
          <w:sz w:val="28"/>
          <w:szCs w:val="28"/>
        </w:rPr>
        <w:t>д</w:t>
      </w:r>
      <w:proofErr w:type="gramStart"/>
      <w:r w:rsidR="007470D4">
        <w:rPr>
          <w:sz w:val="28"/>
          <w:szCs w:val="28"/>
        </w:rPr>
        <w:t>.К</w:t>
      </w:r>
      <w:proofErr w:type="gramEnd"/>
      <w:r w:rsidR="007470D4">
        <w:rPr>
          <w:sz w:val="28"/>
          <w:szCs w:val="28"/>
        </w:rPr>
        <w:t>озловка</w:t>
      </w:r>
      <w:proofErr w:type="spellEnd"/>
    </w:p>
    <w:p w:rsidR="003B400E" w:rsidRDefault="007470D4" w:rsidP="007470D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3B400E">
        <w:rPr>
          <w:sz w:val="28"/>
          <w:szCs w:val="28"/>
        </w:rPr>
        <w:t>»:</w:t>
      </w:r>
    </w:p>
    <w:p w:rsidR="003B400E" w:rsidRDefault="003B400E" w:rsidP="003B400E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1) обеспечить выполнение организационных мероприятий по проведению публичных слушаний и подготовку заключения о результатах публичных слушаний;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известить о проведении публичных слушаний участников публичных слушаний-граждан, проживающих на территории, применительно к которой осуществлена подготовка проекта планировки территории и проекта межевания в его составе, правообладателей земельных участков и объектов капитального строительства, расположенных на указанной территории,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законные интересы которых могут быть нарушены в связи с реализацией документации по планировке указанной территории.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обеспечить размещение извещения в издании «Информационный вестник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сельсовета», на сайте Администрации </w:t>
      </w:r>
      <w:proofErr w:type="spellStart"/>
      <w:r>
        <w:rPr>
          <w:sz w:val="28"/>
          <w:szCs w:val="28"/>
        </w:rPr>
        <w:lastRenderedPageBreak/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в сети «Интернет» информацию о проведении публичных слушаний;</w:t>
      </w:r>
    </w:p>
    <w:p w:rsidR="003B400E" w:rsidRDefault="003B400E" w:rsidP="003B40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 заместителя Главы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proofErr w:type="spellStart"/>
      <w:r>
        <w:rPr>
          <w:sz w:val="28"/>
          <w:szCs w:val="28"/>
        </w:rPr>
        <w:t>Аболмасову</w:t>
      </w:r>
      <w:proofErr w:type="spellEnd"/>
      <w:r>
        <w:rPr>
          <w:sz w:val="28"/>
          <w:szCs w:val="28"/>
        </w:rPr>
        <w:t xml:space="preserve"> Ларису Николаевну.</w:t>
      </w:r>
    </w:p>
    <w:p w:rsidR="003B400E" w:rsidRDefault="003B400E" w:rsidP="003B400E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вступает в силу со дня его подписания и подлежит опубликованию.</w:t>
      </w:r>
    </w:p>
    <w:p w:rsidR="003B400E" w:rsidRDefault="003B400E" w:rsidP="003B400E">
      <w:pPr>
        <w:pStyle w:val="a4"/>
        <w:suppressAutoHyphens w:val="0"/>
        <w:spacing w:line="0" w:lineRule="atLeast"/>
        <w:ind w:left="0" w:firstLine="708"/>
        <w:contextualSpacing/>
        <w:jc w:val="both"/>
        <w:rPr>
          <w:sz w:val="28"/>
          <w:szCs w:val="28"/>
        </w:rPr>
      </w:pP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 сельсовета                               </w:t>
      </w:r>
      <w:proofErr w:type="spellStart"/>
      <w:r>
        <w:rPr>
          <w:sz w:val="28"/>
          <w:szCs w:val="28"/>
        </w:rPr>
        <w:t>В.И.Воронин</w:t>
      </w:r>
      <w:proofErr w:type="spellEnd"/>
    </w:p>
    <w:p w:rsidR="003B400E" w:rsidRDefault="003B400E" w:rsidP="003B40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400E" w:rsidRDefault="003B400E" w:rsidP="003B400E">
      <w:pPr>
        <w:jc w:val="both"/>
        <w:rPr>
          <w:sz w:val="28"/>
          <w:szCs w:val="28"/>
        </w:rPr>
      </w:pPr>
    </w:p>
    <w:p w:rsidR="003B400E" w:rsidRDefault="003B400E" w:rsidP="003B400E">
      <w:pPr>
        <w:jc w:val="both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</w:p>
    <w:p w:rsidR="007470D4" w:rsidRDefault="007470D4" w:rsidP="003B400E">
      <w:pPr>
        <w:jc w:val="right"/>
        <w:rPr>
          <w:sz w:val="28"/>
          <w:szCs w:val="28"/>
        </w:rPr>
      </w:pPr>
    </w:p>
    <w:p w:rsidR="007470D4" w:rsidRDefault="007470D4" w:rsidP="003B400E">
      <w:pPr>
        <w:jc w:val="right"/>
        <w:rPr>
          <w:sz w:val="28"/>
          <w:szCs w:val="28"/>
        </w:rPr>
      </w:pPr>
    </w:p>
    <w:p w:rsidR="007470D4" w:rsidRDefault="007470D4" w:rsidP="003B400E">
      <w:pPr>
        <w:jc w:val="right"/>
        <w:rPr>
          <w:sz w:val="28"/>
          <w:szCs w:val="28"/>
        </w:rPr>
      </w:pPr>
    </w:p>
    <w:p w:rsidR="007470D4" w:rsidRDefault="007470D4" w:rsidP="003B400E">
      <w:pPr>
        <w:jc w:val="right"/>
        <w:rPr>
          <w:sz w:val="28"/>
          <w:szCs w:val="28"/>
        </w:rPr>
      </w:pPr>
    </w:p>
    <w:p w:rsidR="003B400E" w:rsidRDefault="003B400E" w:rsidP="003B40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3B400E" w:rsidRDefault="003B400E" w:rsidP="003B40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 </w:t>
      </w:r>
    </w:p>
    <w:p w:rsidR="003B400E" w:rsidRDefault="003B400E" w:rsidP="003B400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3B400E" w:rsidRDefault="003B400E" w:rsidP="003B400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</w:p>
    <w:p w:rsidR="003B400E" w:rsidRDefault="003B400E" w:rsidP="003B400E">
      <w:pPr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3B400E" w:rsidRDefault="007470D4" w:rsidP="003B400E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31.10</w:t>
      </w:r>
      <w:r w:rsidR="003B400E">
        <w:rPr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9 г"/>
        </w:smartTagPr>
        <w:r w:rsidR="003B400E"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111</w:t>
      </w:r>
    </w:p>
    <w:p w:rsidR="003B400E" w:rsidRDefault="003B400E" w:rsidP="003B400E">
      <w:pPr>
        <w:jc w:val="right"/>
        <w:rPr>
          <w:sz w:val="22"/>
          <w:szCs w:val="22"/>
        </w:rPr>
      </w:pPr>
    </w:p>
    <w:p w:rsidR="003B400E" w:rsidRDefault="003B400E" w:rsidP="003B400E">
      <w:pPr>
        <w:jc w:val="right"/>
        <w:rPr>
          <w:sz w:val="22"/>
          <w:szCs w:val="22"/>
        </w:rPr>
      </w:pPr>
    </w:p>
    <w:p w:rsidR="003B400E" w:rsidRDefault="003B400E" w:rsidP="003B40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7470D4" w:rsidRDefault="003B400E" w:rsidP="007470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 по проекту планировки территории и проекта межевания в его составе для установления  границ земельных участков  предназначенных для строительства и размещения линейного объекта: «</w:t>
      </w:r>
      <w:r w:rsidR="007470D4">
        <w:rPr>
          <w:sz w:val="28"/>
          <w:szCs w:val="28"/>
        </w:rPr>
        <w:t>Водоснабжение</w:t>
      </w:r>
      <w:r w:rsidR="007470D4">
        <w:rPr>
          <w:sz w:val="28"/>
          <w:szCs w:val="28"/>
        </w:rPr>
        <w:t xml:space="preserve"> </w:t>
      </w:r>
      <w:r w:rsidR="007470D4">
        <w:rPr>
          <w:rFonts w:ascii="ArialMT" w:hAnsi="ArialMT" w:cs="ArialMT"/>
          <w:sz w:val="31"/>
          <w:szCs w:val="31"/>
        </w:rPr>
        <w:t xml:space="preserve"> </w:t>
      </w:r>
      <w:r w:rsidR="007470D4">
        <w:rPr>
          <w:sz w:val="28"/>
          <w:szCs w:val="28"/>
        </w:rPr>
        <w:t xml:space="preserve">ул. Нижняя, ул. Сельская </w:t>
      </w:r>
      <w:proofErr w:type="spellStart"/>
      <w:r w:rsidR="007470D4">
        <w:rPr>
          <w:sz w:val="28"/>
          <w:szCs w:val="28"/>
        </w:rPr>
        <w:t>д</w:t>
      </w:r>
      <w:proofErr w:type="gramStart"/>
      <w:r w:rsidR="007470D4">
        <w:rPr>
          <w:sz w:val="28"/>
          <w:szCs w:val="28"/>
        </w:rPr>
        <w:t>.К</w:t>
      </w:r>
      <w:proofErr w:type="gramEnd"/>
      <w:r w:rsidR="007470D4">
        <w:rPr>
          <w:sz w:val="28"/>
          <w:szCs w:val="28"/>
        </w:rPr>
        <w:t>озловка</w:t>
      </w:r>
      <w:proofErr w:type="spellEnd"/>
    </w:p>
    <w:p w:rsidR="003B400E" w:rsidRDefault="007470D4" w:rsidP="007470D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="003B400E">
        <w:rPr>
          <w:sz w:val="28"/>
          <w:szCs w:val="28"/>
        </w:rPr>
        <w:t>»:</w:t>
      </w:r>
    </w:p>
    <w:p w:rsidR="003B400E" w:rsidRDefault="003B400E" w:rsidP="003B4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3B400E" w:rsidRDefault="003B400E" w:rsidP="003B400E">
      <w:pPr>
        <w:jc w:val="both"/>
        <w:rPr>
          <w:sz w:val="28"/>
          <w:szCs w:val="28"/>
        </w:rPr>
      </w:pPr>
      <w:r>
        <w:t xml:space="preserve"> </w:t>
      </w:r>
      <w:proofErr w:type="spellStart"/>
      <w:r>
        <w:rPr>
          <w:sz w:val="28"/>
          <w:szCs w:val="28"/>
        </w:rPr>
        <w:t>Аболмасова</w:t>
      </w:r>
      <w:proofErr w:type="spellEnd"/>
      <w:r>
        <w:rPr>
          <w:sz w:val="28"/>
          <w:szCs w:val="28"/>
        </w:rPr>
        <w:t xml:space="preserve"> Лариса Николаевна</w:t>
      </w:r>
      <w:r>
        <w:t xml:space="preserve"> </w:t>
      </w:r>
      <w:r>
        <w:rPr>
          <w:sz w:val="28"/>
          <w:szCs w:val="28"/>
        </w:rPr>
        <w:t xml:space="preserve">- заместитель Главы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3B400E" w:rsidRDefault="003B400E" w:rsidP="003B4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3B400E" w:rsidRDefault="003B400E" w:rsidP="003B400E">
      <w:pPr>
        <w:rPr>
          <w:sz w:val="28"/>
          <w:szCs w:val="28"/>
        </w:rPr>
      </w:pPr>
      <w:r>
        <w:rPr>
          <w:sz w:val="28"/>
          <w:szCs w:val="28"/>
        </w:rPr>
        <w:t xml:space="preserve">Егорова Наталья Сергеевна - специалист администрации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3B400E" w:rsidRDefault="003B400E" w:rsidP="003B40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Михайлов Николай Анатольевич - начальник управления архитектуры, строительства, ЖКХ и охраны окружающей среды администрации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Курской области (по согласованию).</w:t>
      </w:r>
    </w:p>
    <w:p w:rsidR="003B400E" w:rsidRDefault="003B400E" w:rsidP="003B40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 Мосина Лариса Валентиновн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зам. начальника управления архитектуры, строительства, ЖКХ и охраны окружающей среды, главный архитектор администрации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(по согласованию).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rStyle w:val="1"/>
          <w:rFonts w:eastAsia="Courier New"/>
          <w:sz w:val="28"/>
          <w:szCs w:val="28"/>
        </w:rPr>
        <w:t>Гатилова</w:t>
      </w:r>
      <w:proofErr w:type="spellEnd"/>
      <w:r>
        <w:rPr>
          <w:rStyle w:val="1"/>
          <w:rFonts w:eastAsia="Courier New"/>
          <w:sz w:val="28"/>
          <w:szCs w:val="28"/>
        </w:rPr>
        <w:t xml:space="preserve"> Роза Никитична – заместитель начальника управления аграрной политики, земельных  и имущественных правоотношений администрации </w:t>
      </w:r>
      <w:proofErr w:type="spellStart"/>
      <w:r>
        <w:rPr>
          <w:rStyle w:val="1"/>
          <w:rFonts w:eastAsia="Courier New"/>
          <w:sz w:val="28"/>
          <w:szCs w:val="28"/>
        </w:rPr>
        <w:t>Щигровского</w:t>
      </w:r>
      <w:proofErr w:type="spellEnd"/>
      <w:r>
        <w:rPr>
          <w:rStyle w:val="1"/>
          <w:rFonts w:eastAsia="Courier New"/>
          <w:sz w:val="28"/>
          <w:szCs w:val="28"/>
        </w:rPr>
        <w:t xml:space="preserve"> района (по согласованию).</w:t>
      </w:r>
    </w:p>
    <w:p w:rsidR="003B400E" w:rsidRDefault="003B400E" w:rsidP="003B400E">
      <w:pPr>
        <w:jc w:val="both"/>
        <w:rPr>
          <w:rFonts w:eastAsia="Courier New"/>
          <w:color w:val="000000"/>
          <w:spacing w:val="-2"/>
          <w:sz w:val="28"/>
          <w:szCs w:val="28"/>
          <w:lang w:bidi="ru-RU"/>
        </w:rPr>
      </w:pPr>
      <w:r>
        <w:rPr>
          <w:rStyle w:val="1"/>
          <w:rFonts w:eastAsia="Courier New"/>
          <w:sz w:val="28"/>
          <w:szCs w:val="28"/>
        </w:rPr>
        <w:t xml:space="preserve">4. </w:t>
      </w:r>
      <w:proofErr w:type="spellStart"/>
      <w:r>
        <w:rPr>
          <w:rStyle w:val="1"/>
          <w:rFonts w:eastAsia="Courier New"/>
          <w:sz w:val="28"/>
          <w:szCs w:val="28"/>
        </w:rPr>
        <w:t>Густоваров</w:t>
      </w:r>
      <w:proofErr w:type="spellEnd"/>
      <w:r>
        <w:rPr>
          <w:rStyle w:val="1"/>
          <w:rFonts w:eastAsia="Courier New"/>
          <w:sz w:val="28"/>
          <w:szCs w:val="28"/>
        </w:rPr>
        <w:t xml:space="preserve"> Сергей Вячеславович - главный  специалист-эксперт по имуществу управления аграрной политики, земельных и имущественных правоотношений администрации </w:t>
      </w:r>
      <w:proofErr w:type="spellStart"/>
      <w:r>
        <w:rPr>
          <w:rStyle w:val="1"/>
          <w:rFonts w:eastAsia="Courier New"/>
          <w:sz w:val="28"/>
          <w:szCs w:val="28"/>
        </w:rPr>
        <w:t>Щигровского</w:t>
      </w:r>
      <w:proofErr w:type="spellEnd"/>
      <w:r>
        <w:rPr>
          <w:rStyle w:val="1"/>
          <w:rFonts w:eastAsia="Courier New"/>
          <w:sz w:val="28"/>
          <w:szCs w:val="28"/>
        </w:rPr>
        <w:t xml:space="preserve"> района Курской области (по согласованию).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Краснобаев Александр Геннадьевич – начальник юридического отдела администрации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(по согласованию).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Рыкова Светлана Николаевна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области.</w:t>
      </w:r>
    </w:p>
    <w:p w:rsidR="003B400E" w:rsidRDefault="003B400E" w:rsidP="003B40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Боева</w:t>
      </w:r>
      <w:proofErr w:type="spellEnd"/>
      <w:r>
        <w:rPr>
          <w:sz w:val="28"/>
          <w:szCs w:val="28"/>
        </w:rPr>
        <w:t xml:space="preserve"> Ирина Анатольевна - депутат Собрания депутатов </w:t>
      </w:r>
      <w:proofErr w:type="spellStart"/>
      <w:r>
        <w:rPr>
          <w:sz w:val="28"/>
          <w:szCs w:val="28"/>
        </w:rPr>
        <w:t>Пригородненского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3B400E" w:rsidRDefault="003B400E" w:rsidP="003B400E">
      <w:pPr>
        <w:jc w:val="both"/>
        <w:rPr>
          <w:sz w:val="28"/>
          <w:szCs w:val="28"/>
        </w:rPr>
      </w:pPr>
    </w:p>
    <w:p w:rsidR="003B400E" w:rsidRDefault="003B400E" w:rsidP="003B400E">
      <w:pPr>
        <w:pStyle w:val="a3"/>
        <w:jc w:val="both"/>
        <w:rPr>
          <w:sz w:val="28"/>
          <w:szCs w:val="28"/>
        </w:rPr>
      </w:pPr>
    </w:p>
    <w:p w:rsidR="007F7500" w:rsidRDefault="007F7500"/>
    <w:sectPr w:rsidR="007F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0E"/>
    <w:rsid w:val="003B400E"/>
    <w:rsid w:val="007470D4"/>
    <w:rsid w:val="007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400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3B400E"/>
    <w:pPr>
      <w:suppressAutoHyphens/>
      <w:ind w:left="708"/>
    </w:pPr>
    <w:rPr>
      <w:lang w:eastAsia="ar-SA"/>
    </w:rPr>
  </w:style>
  <w:style w:type="character" w:customStyle="1" w:styleId="1">
    <w:name w:val="Основной текст1"/>
    <w:rsid w:val="003B40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B4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B400E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3B400E"/>
    <w:pPr>
      <w:suppressAutoHyphens/>
      <w:ind w:left="708"/>
    </w:pPr>
    <w:rPr>
      <w:lang w:eastAsia="ar-SA"/>
    </w:rPr>
  </w:style>
  <w:style w:type="character" w:customStyle="1" w:styleId="1">
    <w:name w:val="Основной текст1"/>
    <w:rsid w:val="003B40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B40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0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2019-10-31T13:19:00Z</cp:lastPrinted>
  <dcterms:created xsi:type="dcterms:W3CDTF">2019-10-31T11:37:00Z</dcterms:created>
  <dcterms:modified xsi:type="dcterms:W3CDTF">2019-10-31T13:20:00Z</dcterms:modified>
</cp:coreProperties>
</file>